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hint="default" w:cs="黑体" w:asciiTheme="minorEastAsia" w:hAnsiTheme="minorEastAsia" w:eastAsiaTheme="minorEastAsia"/>
          <w:b/>
          <w:bCs/>
          <w:sz w:val="40"/>
          <w:szCs w:val="40"/>
        </w:rPr>
      </w:pPr>
      <w:r>
        <w:rPr>
          <w:rFonts w:cs="黑体" w:asciiTheme="minorEastAsia" w:hAnsiTheme="minorEastAsia" w:eastAsiaTheme="minorEastAsia"/>
          <w:b/>
          <w:bCs/>
          <w:sz w:val="40"/>
          <w:szCs w:val="40"/>
          <w:lang w:val="zh-TW" w:eastAsia="zh-TW"/>
        </w:rPr>
        <w:t>农学院</w:t>
      </w:r>
      <w:r>
        <w:rPr>
          <w:rFonts w:cs="黑体" w:asciiTheme="minorEastAsia" w:hAnsiTheme="minorEastAsia" w:eastAsiaTheme="minorEastAsia"/>
          <w:b/>
          <w:bCs/>
          <w:sz w:val="40"/>
          <w:szCs w:val="40"/>
        </w:rPr>
        <w:t>20</w:t>
      </w:r>
      <w:r>
        <w:rPr>
          <w:rFonts w:cs="黑体" w:asciiTheme="minorEastAsia" w:hAnsiTheme="minorEastAsia" w:eastAsiaTheme="minorEastAsia"/>
          <w:b/>
          <w:bCs/>
          <w:sz w:val="40"/>
          <w:szCs w:val="40"/>
          <w:lang w:val="zh-TW" w:eastAsia="zh-TW"/>
        </w:rPr>
        <w:t>20年国家助学金拟推荐名单公示</w:t>
      </w:r>
    </w:p>
    <w:p>
      <w:pPr>
        <w:framePr w:wrap="auto" w:vAnchor="margin" w:hAnchor="text" w:yAlign="inline"/>
        <w:spacing w:line="480" w:lineRule="exact"/>
        <w:ind w:firstLine="560"/>
        <w:rPr>
          <w:rFonts w:hint="default" w:cs="宋体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20</w:t>
      </w:r>
      <w:r>
        <w:rPr>
          <w:rFonts w:cs="宋体" w:asciiTheme="minorEastAsia" w:hAnsiTheme="minorEastAsia" w:eastAsiaTheme="minorEastAsia"/>
          <w:sz w:val="28"/>
          <w:szCs w:val="28"/>
          <w:lang w:val="zh-TW" w:eastAsia="zh-TW"/>
        </w:rPr>
        <w:t>20年国家助学金农学院共有</w:t>
      </w:r>
      <w:r>
        <w:rPr>
          <w:rFonts w:cs="宋体" w:asciiTheme="minorEastAsia" w:hAnsiTheme="minorEastAsia" w:eastAsiaTheme="minorEastAsia"/>
          <w:sz w:val="28"/>
          <w:szCs w:val="28"/>
        </w:rPr>
        <w:t>3</w:t>
      </w:r>
      <w:r>
        <w:rPr>
          <w:rFonts w:cs="宋体" w:asciiTheme="minorEastAsia" w:hAnsiTheme="minorEastAsia" w:eastAsiaTheme="minorEastAsia"/>
          <w:sz w:val="28"/>
          <w:szCs w:val="28"/>
          <w:lang w:val="zh-TW" w:eastAsia="zh-TW"/>
        </w:rPr>
        <w:t>55个评选名额，经个人申请、班级评议、学院审核，拟推荐杨文娟等</w:t>
      </w:r>
      <w:r>
        <w:rPr>
          <w:rFonts w:cs="宋体" w:asciiTheme="minorEastAsia" w:hAnsiTheme="minorEastAsia" w:eastAsiaTheme="minorEastAsia"/>
          <w:sz w:val="28"/>
          <w:szCs w:val="28"/>
        </w:rPr>
        <w:t>355</w:t>
      </w:r>
      <w:r>
        <w:rPr>
          <w:rFonts w:cs="宋体" w:asciiTheme="minorEastAsia" w:hAnsiTheme="minorEastAsia" w:eastAsiaTheme="minorEastAsia"/>
          <w:sz w:val="28"/>
          <w:szCs w:val="28"/>
          <w:lang w:val="zh-TW" w:eastAsia="zh-TW"/>
        </w:rPr>
        <w:t>名学生为</w:t>
      </w:r>
      <w:r>
        <w:rPr>
          <w:rFonts w:cs="宋体" w:asciiTheme="minorEastAsia" w:hAnsiTheme="minorEastAsia" w:eastAsiaTheme="minorEastAsia"/>
          <w:sz w:val="28"/>
          <w:szCs w:val="28"/>
        </w:rPr>
        <w:t>20</w:t>
      </w:r>
      <w:r>
        <w:rPr>
          <w:rFonts w:cs="宋体" w:asciiTheme="minorEastAsia" w:hAnsiTheme="minorEastAsia" w:eastAsiaTheme="minorEastAsia"/>
          <w:sz w:val="28"/>
          <w:szCs w:val="28"/>
          <w:lang w:val="zh-TW" w:eastAsia="zh-TW"/>
        </w:rPr>
        <w:t>20年国家助学金获得者候选人，名单如下：</w:t>
      </w:r>
      <w:r>
        <w:rPr>
          <w:rFonts w:asciiTheme="minorEastAsia" w:hAnsiTheme="minorEastAsia" w:eastAsiaTheme="minorEastAsia"/>
          <w:b/>
          <w:bCs/>
        </w:rPr>
        <w:t xml:space="preserve"> </w:t>
      </w:r>
    </w:p>
    <w:tbl>
      <w:tblPr>
        <w:tblStyle w:val="4"/>
        <w:tblW w:w="8138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8"/>
        <w:gridCol w:w="1210"/>
        <w:gridCol w:w="1053"/>
        <w:gridCol w:w="709"/>
        <w:gridCol w:w="567"/>
        <w:gridCol w:w="511"/>
        <w:gridCol w:w="1234"/>
        <w:gridCol w:w="971"/>
        <w:gridCol w:w="779"/>
        <w:gridCol w:w="61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序号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学号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班级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评定等级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TW"/>
              </w:rPr>
              <w:t>序号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学号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班级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  <w:lang w:val="zh-TW" w:eastAsia="zh-TW"/>
              </w:rPr>
              <w:t>评定等级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6020170206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杨文娟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6020190244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罗倩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6020170218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简宜伟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6020190251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张敏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6020170220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班安山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6020190259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罗东东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6020170259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詹志亮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6020200202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罗鲜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6020170266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宋贵廷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6020200228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杨幸国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6020170267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姜孟汝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6020200237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张凤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6020180014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李志昂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6020200253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董北斌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6020180331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崔保玲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6020200259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常明霞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6020180046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廖青华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6020170126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吴晓彤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6020180047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林湛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6020170130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曾怡林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6020180061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王腾琦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6020170134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李浩伟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6020180069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章志斌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6020170146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罗伟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6020180094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苏高杰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6020180267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党云福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6020180107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朱善慈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6020180271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蒋锦芳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6020190004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汪伟涛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6020180273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康乃慧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6020190059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张宇祥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6020180298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陈莹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6020190080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甘祥雲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6020180324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于同飞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6020190085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杨珍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6020190322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唐巧婵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6020190099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文倩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6020190329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姚蕊芬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6020190104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6020200270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于成硕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6020200032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涂汉文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6020200273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张千钰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6020200051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李建军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6020200294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胡潇怡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6020200102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李丹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6020200297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严方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6020170280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刘鸿城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6020200301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谢青秀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6020170301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张伟秀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6020200315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张春云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6020170325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陈歆慧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6020200321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冯靖华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6020170329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项子金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6020190352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宁花英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6020170359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蓝春明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6020200326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余依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6020170278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陈赛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6020200339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吴冬根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6020180165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李俊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6020200349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柳君慧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6020180186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肖灵忻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6020200354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王杰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6020180190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张兰英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6020200356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何欣月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6020190113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程慧琳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6020170028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余士兰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6020190115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曹晓璐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6020170045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詹海燕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6020190124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周凌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6020170085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1703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徐建妹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6020190172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罗红莲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6020170086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1703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肖楚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6020190184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付江萍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6020180387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任珊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6020190193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莫继软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6020180408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黄雪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6020200127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程雅俊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6020180416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刘骆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6020200158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魏嘉琪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6020180417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刘晓倩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6020200161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龙国安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6020180425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王红萍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6020200170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方贝贝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6020180439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张裕星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6020200171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曾荣斌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6020190386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叶海燕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6020200186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许威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6020190399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刘玉婷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6020170377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汪静仪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6020190403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朱新政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6020170406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肖刘华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6020190420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赖敏丹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6020170421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沈智强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6020190425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汪小兰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6020170429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庞慧慧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6020190438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汤广皆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6020170435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孟月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6020190449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王斌志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6020180206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何庆峰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6020190384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俞金亮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6020180217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汤丽青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6020200366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王利晖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6020180251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王鑫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6020200385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曾维义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6020190211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刘玥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6020200401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梁钰婷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6020190225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胡昆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6020170229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黄春瑜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6020190228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朱银银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6020170231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黄鑫磊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6020190229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刘淑贤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6020173964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张彩云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6020190230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赵晶媛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6020190022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吕佳佳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6020200203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高君玲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6020200001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彭林勇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6020200211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卢倩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6020200004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曹国梁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uppressAutoHyphens/>
              <w:spacing w:before="0"/>
              <w:jc w:val="center"/>
              <w:outlineLvl w:val="0"/>
              <w:rPr>
                <w:rFonts w:hint="eastAsia"/>
              </w:rPr>
            </w:pPr>
            <w:r>
              <w:rPr>
                <w:rFonts w:ascii="Helvetica" w:hAnsi="Helvetica"/>
                <w:sz w:val="18"/>
                <w:szCs w:val="18"/>
                <w:u w:color="000000"/>
              </w:rPr>
              <w:t>6020200197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uppressAutoHyphens/>
              <w:spacing w:before="0"/>
              <w:jc w:val="center"/>
              <w:outlineLvl w:val="0"/>
              <w:rPr>
                <w:rFonts w:hint="eastAsia"/>
              </w:rPr>
            </w:pPr>
            <w:r>
              <w:rPr>
                <w:rFonts w:hint="eastAsia" w:ascii="Arial Unicode MS" w:hAnsi="Arial Unicode MS"/>
                <w:sz w:val="18"/>
                <w:szCs w:val="18"/>
                <w:u w:color="000000"/>
                <w:lang w:val="zh-CN"/>
              </w:rPr>
              <w:t>植物保护</w:t>
            </w:r>
            <w:r>
              <w:rPr>
                <w:rFonts w:ascii="Helvetica" w:hAnsi="Helvetica"/>
                <w:sz w:val="18"/>
                <w:szCs w:val="18"/>
                <w:u w:color="000000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uppressAutoHyphens/>
              <w:spacing w:before="0"/>
              <w:jc w:val="center"/>
              <w:outlineLvl w:val="0"/>
              <w:rPr>
                <w:rFonts w:hint="eastAsia"/>
              </w:rPr>
            </w:pPr>
            <w:r>
              <w:rPr>
                <w:rFonts w:hint="eastAsia" w:ascii="Arial Unicode MS" w:hAnsi="Arial Unicode MS"/>
                <w:sz w:val="18"/>
                <w:szCs w:val="18"/>
                <w:u w:color="000000"/>
                <w:lang w:val="zh-CN"/>
              </w:rPr>
              <w:t>吴浩楠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6020200018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罗彤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uppressAutoHyphens/>
              <w:spacing w:before="0"/>
              <w:jc w:val="center"/>
              <w:outlineLvl w:val="0"/>
              <w:rPr>
                <w:rFonts w:hint="eastAsia"/>
              </w:rPr>
            </w:pPr>
            <w:r>
              <w:rPr>
                <w:rFonts w:ascii="Helvetica" w:hAnsi="Helvetica"/>
                <w:sz w:val="18"/>
                <w:szCs w:val="18"/>
                <w:u w:color="000000"/>
              </w:rPr>
              <w:t>6020200258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uppressAutoHyphens/>
              <w:spacing w:before="0"/>
              <w:jc w:val="center"/>
              <w:outlineLvl w:val="0"/>
              <w:rPr>
                <w:rFonts w:hint="eastAsia"/>
              </w:rPr>
            </w:pPr>
            <w:r>
              <w:rPr>
                <w:rFonts w:hint="eastAsia" w:ascii="Arial Unicode MS" w:hAnsi="Arial Unicode MS"/>
                <w:sz w:val="18"/>
                <w:szCs w:val="18"/>
                <w:u w:color="000000"/>
                <w:lang w:val="zh-CN"/>
              </w:rPr>
              <w:t>植物保护</w:t>
            </w:r>
            <w:r>
              <w:rPr>
                <w:rFonts w:ascii="Helvetica" w:hAnsi="Helvetica"/>
                <w:sz w:val="18"/>
                <w:szCs w:val="18"/>
                <w:u w:color="000000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framePr w:wrap="auto" w:vAnchor="margin" w:hAnchor="text" w:yAlign="inline"/>
              <w:suppressAutoHyphens/>
              <w:spacing w:before="0"/>
              <w:jc w:val="center"/>
              <w:outlineLvl w:val="0"/>
              <w:rPr>
                <w:rFonts w:hint="eastAsia"/>
              </w:rPr>
            </w:pPr>
            <w:r>
              <w:rPr>
                <w:rFonts w:hint="eastAsia" w:ascii="Arial Unicode MS" w:hAnsi="Arial Unicode MS"/>
                <w:sz w:val="18"/>
                <w:szCs w:val="18"/>
                <w:u w:color="000000"/>
              </w:rPr>
              <w:t>郭春煜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6020200020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李悦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6020200241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王齐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6020170097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姜习振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6020170113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汪怡敏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6020170173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薛逢尊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6020170121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李粹茂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6020170200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李仁仁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6020170152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谢妙娣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6020170226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李骏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6020170153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郭书德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6020170261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熊建州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6020170154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管国辉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6020170263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王锐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6020180302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黄佩涵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6020170270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杨世奇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6020190274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邹济滕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6020180013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李雪莹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6020190276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赖小超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6020180034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曾显清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6020190287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文新纪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6020180039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甘李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6020190291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宋珏萍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6020180081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1803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李雅娟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6020190293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黄婷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6020180093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1803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宋敏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6020190296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王宁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6020180096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1803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万潮政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6020190325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卢艳霜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6020180109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1803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邹宝丽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6020190328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代凡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6020190050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钟灿明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6020200277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束媛迪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6020190052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张绪龙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6020200286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马露萍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6020190062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王俊效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6020200295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翟蒙洋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6020190079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1903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涂传龙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6020170462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吴政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6020190082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1903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石文涛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6020170465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龚成云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6020200048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赵琦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6020170469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冯莉情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6020200064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郑浩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6020170470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莫伯用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6020170297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王丽华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6020180339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廖校玲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6020170309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刘雅思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6020190365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毛文丽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6020170316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张瑾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6020200351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李乐滔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6020170330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陈珮珮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6020200358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蒲海燕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6020170336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谭志清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6020170005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6020170346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温永振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6020170006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洪志广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6020170339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胡海平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6020170009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周欢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6020180121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李雨兰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6020170014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朱圆圆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269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6020180131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彭亮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6020170043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曾庆发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6020180189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杨伊依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6020170053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曹舒慈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6020180198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周家家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6020170093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黄朝辉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6020180199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周燕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6020180365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邓桂雄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6020190118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陈艳燕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6020180375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廖伟伟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6020190125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曾群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6020180391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汪咪娜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6020190139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刘诗琦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6020180432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谢翠玲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6020190158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张雪冰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6020190400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眭美兰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6020190169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谢琳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6020190408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曹龙龙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6020190177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周紫优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6020190422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黄勇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279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6020190185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侯天玉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6020190431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李娜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6020200113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夏天良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6020200370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戴军海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6020200110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刘文焕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6020200377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曾智华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6020200153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李繁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6020200415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郭招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6020200156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聂浪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6020200420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刘卓维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6020170383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曹佳敏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6020200439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卢小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6020170388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龚云竹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6020200423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李磊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6020170390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张林霞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6020170228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邓浩东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6020170397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王钧申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6020180066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杨丹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6020170417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郭德康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6020180072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周莹莹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289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6020180210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黄圆渝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6020180077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何萍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6020180227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游新凤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6020180117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李光禄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6020180237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何培云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6020190049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李园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6020190204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叶丽文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6020190319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许栋钜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6020190208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刘丹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6020200024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曹慧芳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一等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6020190221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石杰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6020170176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江琪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6020190242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郑俊豪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6020170177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林岚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6020200201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张莹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6020170186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吴薇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6020200214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杨蕊弘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6020170210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崔晨月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6020200234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朱怡丹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6020170248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李广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299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6020170123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邵斌斌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6020170257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陈灏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6020170131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刘楠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6020170265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张静彤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6020170156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王倩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6020180007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侯志洁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6020170159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胡雅芬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6020180033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叶树青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6020170162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叶丽芳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6020180068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尹建泽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6020180265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陈丽林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6020180088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潘霞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6020180292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张桐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6020190018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钟丽清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6020180296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邹泳思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6020190035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景文杰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6020180299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丁玟涵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6020190038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董伊婷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6020180305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寇若晗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6020190068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余流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6020180319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王慧敏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6020200034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周依萍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6020190304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张惠里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6020200042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徐怡茹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6020190317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曾明阳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6020200060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郑凯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6020200304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动植物检疫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邓佳娜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6020200066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张凡调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6020170451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刘河生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6020200069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蔡嘉琦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6020170467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梁欢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6020200076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郭俊玲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6020180335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方旭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6020200086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雷秀芳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6020180338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况湾萍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6020200095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张淼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6020180341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林小玲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6020200103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卢雨兴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6020180351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王丹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6020200105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裴世斌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6020180353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吴定平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6020170279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赵奥琪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6020180357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徐俊豪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6020170282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王欣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6020180363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左涛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6020170320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罗庆红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6020190336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邱茜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6020171663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吴磊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6020190337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金雨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6020170331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万时国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6020190340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陈玲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6020170358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王鑫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6020190343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郭秀萍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6020170362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王祝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6020190350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邱娇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6020180115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贾芯碧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6020190355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杨晓华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6020180129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柳梦茹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6020190357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罗孟鑫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6020180130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彭俊鹏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329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6020200336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种子科学与工程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徐文杰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6020180133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孙良静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6020170018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谢娜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6020180152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张红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6020170035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陈丽云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6020180171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罗艺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6020170067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张绍丽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6020180172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穆齐洪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6020170071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1703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毛宝珍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6020180181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温彦臻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6020170072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1703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温亮华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6020190143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朱珍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6020180366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高智鹭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6020190145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冼琼媛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6020180386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彭会会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6020190166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谢美玲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6020180390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万丽玮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6020190175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舒仕康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6020180396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薛其年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6020190186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邢梦莹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339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6020180413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李庭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6020200107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姜闯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6020180435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熊锐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6020200111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林梦霞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6020190377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蓝剑锋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6020200115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邱雨芊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zh-TW" w:eastAsia="zh-TW"/>
              </w:rPr>
              <w:t>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FFFFFF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6020190390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张梓欣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6020200124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张霞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6020190427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管诚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6020200139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徐子怡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6020190428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杨琦琦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6020200140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刘柠恺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6020200371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周圆圆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6020200145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幸黔波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346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6020200380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户佐琪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6020200176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园艺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吴沛静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6020200416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程明芳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6020170378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易婷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348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6020200428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夏慧瑾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6020170387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王晓娜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349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6020200434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茶学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2002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蒋芮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6020180202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陈永嘉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6020170183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1701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夏胜格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6020180211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贾孟谍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6020180022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TW" w:eastAsia="zh-TW"/>
              </w:rPr>
              <w:t>邱宇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6020180233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董文博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6020180529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张祖健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6020180240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赖云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353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6020190010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黄雅婷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6020180254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尧崇汇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354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6020190092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王广远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6020180263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1802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周小洪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355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6020200005</w:t>
            </w: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惟义农学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2001</w:t>
            </w: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ja-JP" w:eastAsia="ja-JP"/>
              </w:rPr>
              <w:t>方媛</w:t>
            </w: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</w:rPr>
              <w:t>三等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0" w:hRule="exact"/>
        </w:trPr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1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rFonts w:ascii="Helvetica" w:hAnsi="Helvetica"/>
                <w:kern w:val="0"/>
                <w:sz w:val="18"/>
                <w:szCs w:val="18"/>
              </w:rPr>
              <w:t>6020190236</w:t>
            </w:r>
          </w:p>
        </w:tc>
        <w:tc>
          <w:tcPr>
            <w:tcW w:w="10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植物保护</w:t>
            </w:r>
            <w:r>
              <w:rPr>
                <w:rFonts w:ascii="Helvetica" w:hAnsi="Helvetica"/>
                <w:kern w:val="0"/>
                <w:sz w:val="18"/>
                <w:szCs w:val="18"/>
              </w:rPr>
              <w:t>1902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郑诗雅</w:t>
            </w:r>
          </w:p>
        </w:tc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uppressAutoHyphens/>
              <w:jc w:val="center"/>
              <w:outlineLvl w:val="0"/>
              <w:rPr>
                <w:rFonts w:hint="default"/>
              </w:rPr>
            </w:pPr>
            <w:r>
              <w:rPr>
                <w:kern w:val="0"/>
                <w:sz w:val="18"/>
                <w:szCs w:val="18"/>
                <w:lang w:val="zh-CN"/>
              </w:rPr>
              <w:t>二等</w:t>
            </w:r>
          </w:p>
        </w:tc>
        <w:tc>
          <w:tcPr>
            <w:tcW w:w="5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</w:rPr>
            </w:pPr>
          </w:p>
        </w:tc>
        <w:tc>
          <w:tcPr>
            <w:tcW w:w="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</w:rPr>
            </w:pPr>
          </w:p>
        </w:tc>
        <w:tc>
          <w:tcPr>
            <w:tcW w:w="7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</w:rPr>
            </w:pPr>
          </w:p>
        </w:tc>
        <w:tc>
          <w:tcPr>
            <w:tcW w:w="6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default"/>
              </w:rPr>
            </w:pPr>
          </w:p>
        </w:tc>
      </w:tr>
    </w:tbl>
    <w:p>
      <w:pPr>
        <w:framePr w:wrap="auto" w:vAnchor="margin" w:hAnchor="text" w:yAlign="inline"/>
        <w:rPr>
          <w:rFonts w:ascii="宋体" w:hAnsi="宋体" w:eastAsia="宋体" w:cs="宋体"/>
          <w:sz w:val="28"/>
          <w:szCs w:val="28"/>
        </w:rPr>
      </w:pPr>
    </w:p>
    <w:p>
      <w:pPr>
        <w:framePr w:wrap="auto" w:vAnchor="margin" w:hAnchor="text" w:yAlign="inline"/>
        <w:spacing w:line="480" w:lineRule="exact"/>
        <w:ind w:firstLine="600"/>
        <w:rPr>
          <w:rFonts w:hint="default" w:cs="宋体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  <w:lang w:val="zh-TW" w:eastAsia="zh-TW"/>
        </w:rPr>
        <w:t>如有异议，请于</w:t>
      </w:r>
      <w:r>
        <w:rPr>
          <w:rFonts w:cs="宋体" w:asciiTheme="minorEastAsia" w:hAnsiTheme="minorEastAsia" w:eastAsiaTheme="minorEastAsia"/>
          <w:sz w:val="30"/>
          <w:szCs w:val="30"/>
          <w:lang w:val="zh-TW" w:eastAsia="zh-TW"/>
        </w:rPr>
        <w:t>11</w:t>
      </w:r>
      <w:r>
        <w:rPr>
          <w:rFonts w:asciiTheme="minorEastAsia" w:hAnsiTheme="minorEastAsia" w:eastAsiaTheme="minorEastAsia"/>
          <w:sz w:val="30"/>
          <w:szCs w:val="30"/>
          <w:lang w:val="zh-TW" w:eastAsia="zh-TW"/>
        </w:rPr>
        <w:t>月</w:t>
      </w:r>
      <w:r>
        <w:rPr>
          <w:rFonts w:hint="default" w:cs="宋体" w:asciiTheme="minorEastAsia" w:hAnsiTheme="minorEastAsia" w:eastAsiaTheme="minorEastAsia"/>
          <w:sz w:val="30"/>
          <w:szCs w:val="30"/>
          <w:lang w:val="zh-TW" w:eastAsia="zh-TW"/>
        </w:rPr>
        <w:t>18</w:t>
      </w:r>
      <w:r>
        <w:rPr>
          <w:rFonts w:asciiTheme="minorEastAsia" w:hAnsiTheme="minorEastAsia" w:eastAsiaTheme="minorEastAsia"/>
          <w:sz w:val="30"/>
          <w:szCs w:val="30"/>
          <w:lang w:val="zh-TW" w:eastAsia="zh-TW"/>
        </w:rPr>
        <w:t>日</w:t>
      </w:r>
      <w:r>
        <w:rPr>
          <w:rFonts w:cs="宋体" w:asciiTheme="minorEastAsia" w:hAnsiTheme="minorEastAsia" w:eastAsiaTheme="minorEastAsia"/>
          <w:sz w:val="30"/>
          <w:szCs w:val="30"/>
        </w:rPr>
        <w:t>17</w:t>
      </w:r>
      <w:r>
        <w:rPr>
          <w:rFonts w:asciiTheme="minorEastAsia" w:hAnsiTheme="minorEastAsia" w:eastAsiaTheme="minorEastAsia"/>
          <w:sz w:val="30"/>
          <w:szCs w:val="30"/>
          <w:lang w:val="zh-TW" w:eastAsia="zh-TW"/>
        </w:rPr>
        <w:t>：</w:t>
      </w:r>
      <w:r>
        <w:rPr>
          <w:rFonts w:cs="宋体" w:asciiTheme="minorEastAsia" w:hAnsiTheme="minorEastAsia" w:eastAsiaTheme="minorEastAsia"/>
          <w:sz w:val="30"/>
          <w:szCs w:val="30"/>
        </w:rPr>
        <w:t>00</w:t>
      </w:r>
      <w:r>
        <w:rPr>
          <w:rFonts w:asciiTheme="minorEastAsia" w:hAnsiTheme="minorEastAsia" w:eastAsiaTheme="minorEastAsia"/>
          <w:sz w:val="30"/>
          <w:szCs w:val="30"/>
          <w:lang w:val="zh-TW" w:eastAsia="zh-TW"/>
        </w:rPr>
        <w:t>前</w:t>
      </w:r>
      <w:r>
        <w:rPr>
          <w:rFonts w:asciiTheme="minorEastAsia" w:hAnsiTheme="minorEastAsia" w:eastAsiaTheme="minorEastAsia"/>
          <w:sz w:val="30"/>
          <w:szCs w:val="30"/>
          <w:lang w:val="zh-TW"/>
        </w:rPr>
        <w:t>将</w:t>
      </w:r>
      <w:r>
        <w:rPr>
          <w:rFonts w:asciiTheme="minorEastAsia" w:hAnsiTheme="minorEastAsia" w:eastAsiaTheme="minorEastAsia"/>
          <w:sz w:val="30"/>
          <w:szCs w:val="30"/>
          <w:lang w:val="zh-TW" w:eastAsia="zh-TW"/>
        </w:rPr>
        <w:t>意见反馈至农学院学工办，联系人：安晓霞，联系电话：</w:t>
      </w:r>
      <w:r>
        <w:rPr>
          <w:rFonts w:cs="宋体" w:asciiTheme="minorEastAsia" w:hAnsiTheme="minorEastAsia" w:eastAsiaTheme="minorEastAsia"/>
          <w:sz w:val="30"/>
          <w:szCs w:val="30"/>
        </w:rPr>
        <w:t>0791-83813014</w:t>
      </w:r>
      <w:r>
        <w:rPr>
          <w:rFonts w:asciiTheme="minorEastAsia" w:hAnsiTheme="minorEastAsia" w:eastAsiaTheme="minorEastAsia"/>
          <w:sz w:val="30"/>
          <w:szCs w:val="30"/>
          <w:lang w:val="zh-TW" w:eastAsia="zh-TW"/>
        </w:rPr>
        <w:t>。</w:t>
      </w:r>
    </w:p>
    <w:p>
      <w:pPr>
        <w:framePr w:wrap="auto" w:vAnchor="margin" w:hAnchor="text" w:yAlign="inline"/>
        <w:spacing w:line="440" w:lineRule="exact"/>
        <w:ind w:firstLine="600"/>
        <w:jc w:val="right"/>
        <w:rPr>
          <w:rFonts w:hint="default" w:ascii="宋体" w:hAnsi="宋体" w:eastAsia="宋体" w:cs="宋体"/>
          <w:sz w:val="30"/>
          <w:szCs w:val="30"/>
        </w:rPr>
      </w:pPr>
    </w:p>
    <w:p>
      <w:pPr>
        <w:framePr w:wrap="auto" w:vAnchor="margin" w:hAnchor="text" w:yAlign="inline"/>
        <w:spacing w:line="480" w:lineRule="exact"/>
        <w:ind w:firstLine="600"/>
        <w:jc w:val="right"/>
        <w:rPr>
          <w:rFonts w:hint="default" w:asciiTheme="minorEastAsia" w:hAnsiTheme="minorEastAsia" w:eastAsiaTheme="minorEastAsia"/>
          <w:sz w:val="30"/>
          <w:szCs w:val="30"/>
          <w:lang w:val="zh-TW" w:eastAsia="zh-TW"/>
        </w:rPr>
      </w:pPr>
      <w:r>
        <w:rPr>
          <w:rFonts w:asciiTheme="minorEastAsia" w:hAnsiTheme="minorEastAsia" w:eastAsiaTheme="minorEastAsia"/>
          <w:sz w:val="30"/>
          <w:szCs w:val="30"/>
          <w:lang w:val="zh-TW" w:eastAsia="zh-TW"/>
        </w:rPr>
        <w:t xml:space="preserve">农学院学生工作办公室        </w:t>
      </w:r>
    </w:p>
    <w:p>
      <w:pPr>
        <w:framePr w:wrap="auto" w:vAnchor="margin" w:hAnchor="text" w:yAlign="inline"/>
        <w:spacing w:line="480" w:lineRule="exact"/>
        <w:ind w:firstLine="600"/>
        <w:jc w:val="right"/>
        <w:rPr>
          <w:rFonts w:hint="default" w:asciiTheme="minorEastAsia" w:hAnsiTheme="minorEastAsia" w:eastAsiaTheme="minorEastAsia"/>
          <w:sz w:val="30"/>
          <w:szCs w:val="30"/>
          <w:lang w:val="zh-TW" w:eastAsia="zh-TW"/>
        </w:rPr>
      </w:pPr>
      <w:r>
        <w:rPr>
          <w:rFonts w:asciiTheme="minorEastAsia" w:hAnsiTheme="minorEastAsia" w:eastAsiaTheme="minorEastAsia"/>
          <w:sz w:val="30"/>
          <w:szCs w:val="30"/>
          <w:lang w:val="zh-TW" w:eastAsia="zh-TW"/>
        </w:rPr>
        <w:t>2020年11月15日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nforcement="0"/>
  <w:defaultTabStop w:val="420"/>
  <w:autoHyphenation/>
  <w:characterSpacingControl w:val="doNotCompress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D0"/>
    <w:rsid w:val="00D000A3"/>
    <w:rsid w:val="00D47EB5"/>
    <w:rsid w:val="00E420D0"/>
    <w:rsid w:val="06B137FB"/>
    <w:rsid w:val="36826C28"/>
    <w:rsid w:val="5730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framePr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framePr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9">
    <w:name w:val="正文1"/>
    <w:uiPriority w:val="0"/>
    <w:pPr>
      <w:framePr w:wrap="around" w:vAnchor="margin" w:hAnchor="text" w:y="1"/>
      <w:spacing w:before="160"/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5"/>
    <w:link w:val="3"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11">
    <w:name w:val="页脚 Char"/>
    <w:basedOn w:val="5"/>
    <w:link w:val="2"/>
    <w:qFormat/>
    <w:uiPriority w:val="0"/>
    <w:rPr>
      <w:rFonts w:ascii="Arial Unicode MS" w:hAnsi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1633</Words>
  <Characters>9312</Characters>
  <Lines>77</Lines>
  <Paragraphs>21</Paragraphs>
  <TotalTime>7</TotalTime>
  <ScaleCrop>false</ScaleCrop>
  <LinksUpToDate>false</LinksUpToDate>
  <CharactersWithSpaces>10924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2020-11-16T12:43:00Z</dcterms:created>
  <dc:creator>Administrator</dc:creator>
  <cp:lastModifiedBy>人一己百</cp:lastModifiedBy>
  <dcterms:modified xsi:type="dcterms:W3CDTF">2020-11-17T03:03:28Z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